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F0EF" w14:textId="1FC0DD48" w:rsidR="001E429B" w:rsidRDefault="00FA7D66" w:rsidP="00FC48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South Sudan </w:t>
      </w:r>
      <w:r w:rsidR="00FC4821" w:rsidRPr="00FC4821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local seed terminology and measures 2011 </w:t>
      </w:r>
      <w:bookmarkStart w:id="0" w:name="_GoBack"/>
      <w:bookmarkEnd w:id="0"/>
    </w:p>
    <w:p w14:paraId="3F94B5CD" w14:textId="77777777" w:rsidR="00FC4821" w:rsidRDefault="00FC4821" w:rsidP="00FC4821">
      <w:pPr>
        <w:jc w:val="center"/>
        <w:rPr>
          <w:rFonts w:asciiTheme="minorHAnsi" w:hAnsiTheme="minorHAnsi"/>
        </w:rPr>
      </w:pPr>
    </w:p>
    <w:p w14:paraId="470F3D0F" w14:textId="77777777" w:rsidR="00FC4821" w:rsidRDefault="00FC4821" w:rsidP="00FC4821">
      <w:pPr>
        <w:jc w:val="center"/>
        <w:rPr>
          <w:rFonts w:asciiTheme="minorHAnsi" w:hAnsiTheme="minorHAnsi"/>
        </w:rPr>
      </w:pPr>
    </w:p>
    <w:tbl>
      <w:tblPr>
        <w:tblStyle w:val="TableGrid"/>
        <w:tblW w:w="10816" w:type="dxa"/>
        <w:tblLayout w:type="fixed"/>
        <w:tblLook w:val="04A0" w:firstRow="1" w:lastRow="0" w:firstColumn="1" w:lastColumn="0" w:noHBand="0" w:noVBand="1"/>
      </w:tblPr>
      <w:tblGrid>
        <w:gridCol w:w="1096"/>
        <w:gridCol w:w="452"/>
        <w:gridCol w:w="371"/>
        <w:gridCol w:w="169"/>
        <w:gridCol w:w="1170"/>
        <w:gridCol w:w="450"/>
        <w:gridCol w:w="180"/>
        <w:gridCol w:w="270"/>
        <w:gridCol w:w="90"/>
        <w:gridCol w:w="236"/>
        <w:gridCol w:w="664"/>
        <w:gridCol w:w="990"/>
        <w:gridCol w:w="900"/>
        <w:gridCol w:w="720"/>
        <w:gridCol w:w="1080"/>
        <w:gridCol w:w="738"/>
        <w:gridCol w:w="1240"/>
      </w:tblGrid>
      <w:tr w:rsidR="00E45A83" w:rsidRPr="00961EDE" w14:paraId="75C74A95" w14:textId="77777777" w:rsidTr="00961EDE">
        <w:tc>
          <w:tcPr>
            <w:tcW w:w="1096" w:type="dxa"/>
          </w:tcPr>
          <w:p w14:paraId="2EA6479C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1EDE">
              <w:rPr>
                <w:rFonts w:asciiTheme="minorHAnsi" w:hAnsiTheme="minorHAnsi"/>
                <w:b/>
                <w:sz w:val="18"/>
                <w:szCs w:val="18"/>
              </w:rPr>
              <w:t xml:space="preserve">English </w:t>
            </w:r>
          </w:p>
          <w:p w14:paraId="3C15F960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320C9937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Arabic</w:t>
            </w:r>
          </w:p>
        </w:tc>
        <w:tc>
          <w:tcPr>
            <w:tcW w:w="1170" w:type="dxa"/>
          </w:tcPr>
          <w:p w14:paraId="285E9572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Bari</w:t>
            </w:r>
          </w:p>
        </w:tc>
        <w:tc>
          <w:tcPr>
            <w:tcW w:w="900" w:type="dxa"/>
            <w:gridSpan w:val="3"/>
          </w:tcPr>
          <w:p w14:paraId="4F97EE4F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Dinka</w:t>
            </w:r>
          </w:p>
        </w:tc>
        <w:tc>
          <w:tcPr>
            <w:tcW w:w="990" w:type="dxa"/>
            <w:gridSpan w:val="3"/>
          </w:tcPr>
          <w:p w14:paraId="129E39DF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Lutoko</w:t>
            </w:r>
            <w:proofErr w:type="spellEnd"/>
          </w:p>
          <w:p w14:paraId="5B1EEC70" w14:textId="77777777" w:rsidR="00E45A83" w:rsidRPr="00961EDE" w:rsidRDefault="00E45A83" w:rsidP="00A072D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C616904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Anyuak</w:t>
            </w:r>
            <w:proofErr w:type="spellEnd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S.Deng</w:t>
            </w:r>
            <w:proofErr w:type="spellEnd"/>
            <w:proofErr w:type="gramEnd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5006A09C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Toposa</w:t>
            </w:r>
            <w:proofErr w:type="spellEnd"/>
          </w:p>
          <w:p w14:paraId="294C5891" w14:textId="77777777" w:rsidR="00E45A83" w:rsidRPr="00961EDE" w:rsidRDefault="00E45A83" w:rsidP="00961ED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0EE689F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Shilluk</w:t>
            </w:r>
            <w:proofErr w:type="spellEnd"/>
          </w:p>
          <w:p w14:paraId="05309393" w14:textId="77777777" w:rsidR="00E45A83" w:rsidRPr="00961EDE" w:rsidRDefault="00E45A83" w:rsidP="00F33D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39A32F6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Nuer</w:t>
            </w:r>
          </w:p>
          <w:p w14:paraId="3DA1E8ED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(Chol)</w:t>
            </w:r>
          </w:p>
        </w:tc>
        <w:tc>
          <w:tcPr>
            <w:tcW w:w="738" w:type="dxa"/>
          </w:tcPr>
          <w:p w14:paraId="0771929C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Zande</w:t>
            </w:r>
          </w:p>
          <w:p w14:paraId="2B121B3A" w14:textId="77777777" w:rsidR="00E45A83" w:rsidRPr="00961EDE" w:rsidRDefault="00E45A83" w:rsidP="005F64D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</w:tcPr>
          <w:p w14:paraId="70AB4E85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Balanda</w:t>
            </w:r>
            <w:proofErr w:type="spellEnd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  <w:p w14:paraId="76F024F9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D0ngo</w:t>
            </w:r>
          </w:p>
        </w:tc>
      </w:tr>
      <w:tr w:rsidR="00E45A83" w:rsidRPr="00961EDE" w14:paraId="5B35A3DE" w14:textId="77777777" w:rsidTr="00961EDE">
        <w:tc>
          <w:tcPr>
            <w:tcW w:w="1096" w:type="dxa"/>
          </w:tcPr>
          <w:p w14:paraId="79852625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154890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>Seed</w:t>
            </w:r>
          </w:p>
        </w:tc>
        <w:tc>
          <w:tcPr>
            <w:tcW w:w="992" w:type="dxa"/>
            <w:gridSpan w:val="3"/>
          </w:tcPr>
          <w:p w14:paraId="3F8D7E2D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Teirab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Buzur</w:t>
            </w:r>
            <w:proofErr w:type="spellEnd"/>
          </w:p>
        </w:tc>
        <w:tc>
          <w:tcPr>
            <w:tcW w:w="1170" w:type="dxa"/>
          </w:tcPr>
          <w:p w14:paraId="322E513A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Nyumuti</w:t>
            </w:r>
            <w:proofErr w:type="spellEnd"/>
          </w:p>
        </w:tc>
        <w:tc>
          <w:tcPr>
            <w:tcW w:w="900" w:type="dxa"/>
            <w:gridSpan w:val="3"/>
          </w:tcPr>
          <w:p w14:paraId="35EEDF7C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Koth</w:t>
            </w:r>
            <w:proofErr w:type="spellEnd"/>
          </w:p>
        </w:tc>
        <w:tc>
          <w:tcPr>
            <w:tcW w:w="990" w:type="dxa"/>
            <w:gridSpan w:val="3"/>
          </w:tcPr>
          <w:p w14:paraId="2800617A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enyomo</w:t>
            </w:r>
            <w:proofErr w:type="spellEnd"/>
          </w:p>
        </w:tc>
        <w:tc>
          <w:tcPr>
            <w:tcW w:w="990" w:type="dxa"/>
          </w:tcPr>
          <w:p w14:paraId="31A85F76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Kunho</w:t>
            </w:r>
            <w:proofErr w:type="spellEnd"/>
          </w:p>
        </w:tc>
        <w:tc>
          <w:tcPr>
            <w:tcW w:w="900" w:type="dxa"/>
          </w:tcPr>
          <w:p w14:paraId="2362F90D" w14:textId="77777777" w:rsidR="00E45A83" w:rsidRPr="00961EDE" w:rsidRDefault="00961EDE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nikinyam</w:t>
            </w:r>
            <w:proofErr w:type="spellEnd"/>
          </w:p>
        </w:tc>
        <w:tc>
          <w:tcPr>
            <w:tcW w:w="720" w:type="dxa"/>
          </w:tcPr>
          <w:p w14:paraId="26F930A1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Koth</w:t>
            </w:r>
            <w:proofErr w:type="spellEnd"/>
          </w:p>
        </w:tc>
        <w:tc>
          <w:tcPr>
            <w:tcW w:w="1080" w:type="dxa"/>
          </w:tcPr>
          <w:p w14:paraId="40CB6036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Kuay</w:t>
            </w:r>
            <w:proofErr w:type="spellEnd"/>
          </w:p>
        </w:tc>
        <w:tc>
          <w:tcPr>
            <w:tcW w:w="738" w:type="dxa"/>
          </w:tcPr>
          <w:p w14:paraId="5536DBA5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tunga</w:t>
            </w:r>
            <w:proofErr w:type="spellEnd"/>
          </w:p>
        </w:tc>
        <w:tc>
          <w:tcPr>
            <w:tcW w:w="1240" w:type="dxa"/>
          </w:tcPr>
          <w:p w14:paraId="34953597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Kodi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vonga</w:t>
            </w:r>
            <w:proofErr w:type="spellEnd"/>
          </w:p>
        </w:tc>
      </w:tr>
      <w:tr w:rsidR="00E45A83" w:rsidRPr="00961EDE" w14:paraId="42CDCEA0" w14:textId="77777777" w:rsidTr="00961EDE">
        <w:tc>
          <w:tcPr>
            <w:tcW w:w="1096" w:type="dxa"/>
          </w:tcPr>
          <w:p w14:paraId="33DC5676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EDCC67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>Variety</w:t>
            </w:r>
          </w:p>
        </w:tc>
        <w:tc>
          <w:tcPr>
            <w:tcW w:w="992" w:type="dxa"/>
            <w:gridSpan w:val="3"/>
          </w:tcPr>
          <w:p w14:paraId="0BC7559A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Nou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sikili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teirab</w:t>
            </w:r>
            <w:proofErr w:type="spellEnd"/>
          </w:p>
        </w:tc>
        <w:tc>
          <w:tcPr>
            <w:tcW w:w="1170" w:type="dxa"/>
          </w:tcPr>
          <w:p w14:paraId="792BA1AD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Gwiyari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lo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nyumuti</w:t>
            </w:r>
            <w:proofErr w:type="spellEnd"/>
          </w:p>
        </w:tc>
        <w:tc>
          <w:tcPr>
            <w:tcW w:w="900" w:type="dxa"/>
            <w:gridSpan w:val="3"/>
          </w:tcPr>
          <w:p w14:paraId="19E6548C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Kuat</w:t>
            </w:r>
            <w:proofErr w:type="spellEnd"/>
          </w:p>
        </w:tc>
        <w:tc>
          <w:tcPr>
            <w:tcW w:w="990" w:type="dxa"/>
            <w:gridSpan w:val="3"/>
          </w:tcPr>
          <w:p w14:paraId="34464B83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Asihil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enyomo</w:t>
            </w:r>
            <w:proofErr w:type="spellEnd"/>
          </w:p>
        </w:tc>
        <w:tc>
          <w:tcPr>
            <w:tcW w:w="990" w:type="dxa"/>
          </w:tcPr>
          <w:p w14:paraId="07CBB377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Wikunho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2CB08BA9" w14:textId="77777777" w:rsidR="00E45A83" w:rsidRPr="00961EDE" w:rsidRDefault="00961EDE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logalagala</w:t>
            </w:r>
            <w:proofErr w:type="spellEnd"/>
          </w:p>
        </w:tc>
        <w:tc>
          <w:tcPr>
            <w:tcW w:w="720" w:type="dxa"/>
          </w:tcPr>
          <w:p w14:paraId="0BEAAB6A" w14:textId="77777777" w:rsidR="00E45A83" w:rsidRPr="00961EDE" w:rsidRDefault="00E45A83" w:rsidP="00FC4821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Kothi </w:t>
            </w:r>
            <w:proofErr w:type="spellStart"/>
            <w:r w:rsidRPr="00961ED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byel</w:t>
            </w:r>
            <w:proofErr w:type="spellEnd"/>
          </w:p>
        </w:tc>
        <w:tc>
          <w:tcPr>
            <w:tcW w:w="1080" w:type="dxa"/>
          </w:tcPr>
          <w:p w14:paraId="44BEACE4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1EDE">
              <w:rPr>
                <w:rFonts w:asciiTheme="minorHAnsi" w:hAnsiTheme="minorHAnsi"/>
                <w:b/>
                <w:sz w:val="18"/>
                <w:szCs w:val="18"/>
              </w:rPr>
              <w:t xml:space="preserve">Chiang </w:t>
            </w:r>
            <w:proofErr w:type="spellStart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kuay</w:t>
            </w:r>
            <w:proofErr w:type="spellEnd"/>
          </w:p>
        </w:tc>
        <w:tc>
          <w:tcPr>
            <w:tcW w:w="738" w:type="dxa"/>
          </w:tcPr>
          <w:p w14:paraId="61FB872F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proofErr w:type="gramStart"/>
            <w:r w:rsidRPr="00961EDE">
              <w:rPr>
                <w:rFonts w:asciiTheme="minorHAnsi" w:hAnsiTheme="minorHAnsi"/>
                <w:sz w:val="18"/>
                <w:szCs w:val="18"/>
              </w:rPr>
              <w:t>Ngba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tunga</w:t>
            </w:r>
            <w:proofErr w:type="spellEnd"/>
            <w:proofErr w:type="gramEnd"/>
          </w:p>
        </w:tc>
        <w:tc>
          <w:tcPr>
            <w:tcW w:w="1240" w:type="dxa"/>
          </w:tcPr>
          <w:p w14:paraId="097E068C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 xml:space="preserve">Nga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vonga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nga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kodi</w:t>
            </w:r>
            <w:proofErr w:type="spellEnd"/>
          </w:p>
        </w:tc>
      </w:tr>
      <w:tr w:rsidR="00E45A83" w:rsidRPr="00FA7D66" w14:paraId="6A80D715" w14:textId="77777777" w:rsidTr="00961EDE">
        <w:tc>
          <w:tcPr>
            <w:tcW w:w="1096" w:type="dxa"/>
          </w:tcPr>
          <w:p w14:paraId="6C7C9894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F65869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>Local Variety</w:t>
            </w:r>
          </w:p>
        </w:tc>
        <w:tc>
          <w:tcPr>
            <w:tcW w:w="992" w:type="dxa"/>
            <w:gridSpan w:val="3"/>
          </w:tcPr>
          <w:p w14:paraId="3FAA6453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Teirab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mahali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Teirab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beledi</w:t>
            </w:r>
            <w:proofErr w:type="spellEnd"/>
          </w:p>
        </w:tc>
        <w:tc>
          <w:tcPr>
            <w:tcW w:w="1170" w:type="dxa"/>
          </w:tcPr>
          <w:p w14:paraId="06D79621" w14:textId="77777777" w:rsidR="00E45A83" w:rsidRPr="00961EDE" w:rsidRDefault="00E45A83" w:rsidP="000B6F9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Nyumuti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lo’beron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jur</w:t>
            </w:r>
            <w:proofErr w:type="spellEnd"/>
          </w:p>
        </w:tc>
        <w:tc>
          <w:tcPr>
            <w:tcW w:w="900" w:type="dxa"/>
            <w:gridSpan w:val="3"/>
          </w:tcPr>
          <w:p w14:paraId="17A72F88" w14:textId="77777777" w:rsidR="00E45A83" w:rsidRPr="00961EDE" w:rsidRDefault="00E45A83" w:rsidP="000B6F9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Koth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theer</w:t>
            </w:r>
            <w:proofErr w:type="spellEnd"/>
          </w:p>
        </w:tc>
        <w:tc>
          <w:tcPr>
            <w:tcW w:w="990" w:type="dxa"/>
            <w:gridSpan w:val="3"/>
          </w:tcPr>
          <w:p w14:paraId="03D72916" w14:textId="77777777" w:rsidR="00E45A83" w:rsidRPr="00961EDE" w:rsidRDefault="00E45A83" w:rsidP="000B6F9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Enyomo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migi</w:t>
            </w:r>
            <w:proofErr w:type="spellEnd"/>
          </w:p>
        </w:tc>
        <w:tc>
          <w:tcPr>
            <w:tcW w:w="990" w:type="dxa"/>
          </w:tcPr>
          <w:p w14:paraId="704FD8B4" w14:textId="77777777" w:rsidR="00E45A83" w:rsidRPr="00961EDE" w:rsidRDefault="00E45A83" w:rsidP="000B6F9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Koodhi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mo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paac</w:t>
            </w:r>
            <w:proofErr w:type="spellEnd"/>
          </w:p>
        </w:tc>
        <w:tc>
          <w:tcPr>
            <w:tcW w:w="900" w:type="dxa"/>
          </w:tcPr>
          <w:p w14:paraId="42395592" w14:textId="77777777" w:rsidR="00E45A83" w:rsidRPr="00961EDE" w:rsidRDefault="00961EDE" w:rsidP="000B6F9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lokanyakobu</w:t>
            </w:r>
            <w:proofErr w:type="spellEnd"/>
          </w:p>
        </w:tc>
        <w:tc>
          <w:tcPr>
            <w:tcW w:w="720" w:type="dxa"/>
          </w:tcPr>
          <w:p w14:paraId="2C949656" w14:textId="77777777" w:rsidR="00E45A83" w:rsidRPr="00961EDE" w:rsidRDefault="00E45A83" w:rsidP="000B6F96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Lual</w:t>
            </w:r>
            <w:proofErr w:type="spellEnd"/>
            <w:r w:rsidRPr="00961ED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ding</w:t>
            </w:r>
          </w:p>
        </w:tc>
        <w:tc>
          <w:tcPr>
            <w:tcW w:w="1080" w:type="dxa"/>
          </w:tcPr>
          <w:p w14:paraId="5B5821FB" w14:textId="77777777" w:rsidR="00E45A83" w:rsidRPr="00961EDE" w:rsidRDefault="00E45A83" w:rsidP="000B6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Kuay</w:t>
            </w:r>
            <w:proofErr w:type="spellEnd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wich</w:t>
            </w:r>
            <w:proofErr w:type="spellEnd"/>
          </w:p>
        </w:tc>
        <w:tc>
          <w:tcPr>
            <w:tcW w:w="738" w:type="dxa"/>
          </w:tcPr>
          <w:p w14:paraId="5F1C71A0" w14:textId="77777777" w:rsidR="00E45A83" w:rsidRPr="00961EDE" w:rsidRDefault="00E45A83" w:rsidP="000B6F9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Gaani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tunga</w:t>
            </w:r>
            <w:proofErr w:type="spellEnd"/>
          </w:p>
        </w:tc>
        <w:tc>
          <w:tcPr>
            <w:tcW w:w="1240" w:type="dxa"/>
          </w:tcPr>
          <w:p w14:paraId="613FDFFD" w14:textId="77777777" w:rsidR="00E45A83" w:rsidRPr="00961EDE" w:rsidRDefault="00E45A83" w:rsidP="000B6F9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  <w:lang w:val="fr-FR"/>
              </w:rPr>
              <w:t>Nga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  <w:lang w:val="fr-FR"/>
              </w:rPr>
              <w:t>vonga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gaba/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  <w:lang w:val="fr-FR"/>
              </w:rPr>
              <w:t>nga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  <w:lang w:val="fr-FR"/>
              </w:rPr>
              <w:t>kodi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  <w:lang w:val="fr-FR"/>
              </w:rPr>
              <w:t>fasi</w:t>
            </w:r>
            <w:proofErr w:type="spellEnd"/>
          </w:p>
        </w:tc>
      </w:tr>
      <w:tr w:rsidR="00E45A83" w:rsidRPr="00961EDE" w14:paraId="7BB0B181" w14:textId="77777777" w:rsidTr="00961EDE">
        <w:tc>
          <w:tcPr>
            <w:tcW w:w="1096" w:type="dxa"/>
          </w:tcPr>
          <w:p w14:paraId="6BC8293A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14:paraId="78E285C9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>Modern variety</w:t>
            </w:r>
          </w:p>
        </w:tc>
        <w:tc>
          <w:tcPr>
            <w:tcW w:w="992" w:type="dxa"/>
            <w:gridSpan w:val="3"/>
          </w:tcPr>
          <w:p w14:paraId="253369A1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Teirab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al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mahassen</w:t>
            </w:r>
            <w:proofErr w:type="spellEnd"/>
          </w:p>
        </w:tc>
        <w:tc>
          <w:tcPr>
            <w:tcW w:w="1170" w:type="dxa"/>
          </w:tcPr>
          <w:p w14:paraId="406817D6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Nyumuti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lo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mundu</w:t>
            </w:r>
            <w:proofErr w:type="spellEnd"/>
          </w:p>
        </w:tc>
        <w:tc>
          <w:tcPr>
            <w:tcW w:w="900" w:type="dxa"/>
            <w:gridSpan w:val="3"/>
          </w:tcPr>
          <w:p w14:paraId="7467381E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Koth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yam</w:t>
            </w:r>
          </w:p>
        </w:tc>
        <w:tc>
          <w:tcPr>
            <w:tcW w:w="990" w:type="dxa"/>
            <w:gridSpan w:val="3"/>
          </w:tcPr>
          <w:p w14:paraId="36E0CCC3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Enyomo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gala</w:t>
            </w:r>
          </w:p>
        </w:tc>
        <w:tc>
          <w:tcPr>
            <w:tcW w:w="990" w:type="dxa"/>
          </w:tcPr>
          <w:p w14:paraId="691C2409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Koodhi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mo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nyaro</w:t>
            </w:r>
            <w:proofErr w:type="spellEnd"/>
          </w:p>
        </w:tc>
        <w:tc>
          <w:tcPr>
            <w:tcW w:w="900" w:type="dxa"/>
          </w:tcPr>
          <w:p w14:paraId="779F6D3E" w14:textId="77777777" w:rsidR="00E45A83" w:rsidRPr="00961EDE" w:rsidRDefault="00961EDE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lokonyomologaleyi</w:t>
            </w:r>
            <w:proofErr w:type="spellEnd"/>
          </w:p>
        </w:tc>
        <w:tc>
          <w:tcPr>
            <w:tcW w:w="720" w:type="dxa"/>
          </w:tcPr>
          <w:p w14:paraId="3A2EED04" w14:textId="77777777" w:rsidR="00E45A83" w:rsidRPr="00961EDE" w:rsidRDefault="00E45A83" w:rsidP="00FC4821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Kothi </w:t>
            </w:r>
            <w:proofErr w:type="spellStart"/>
            <w:r w:rsidRPr="00961ED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nyan</w:t>
            </w:r>
            <w:proofErr w:type="spellEnd"/>
          </w:p>
        </w:tc>
        <w:tc>
          <w:tcPr>
            <w:tcW w:w="1080" w:type="dxa"/>
          </w:tcPr>
          <w:p w14:paraId="35479848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Kuay</w:t>
            </w:r>
            <w:proofErr w:type="spellEnd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turok</w:t>
            </w:r>
            <w:proofErr w:type="spellEnd"/>
          </w:p>
        </w:tc>
        <w:tc>
          <w:tcPr>
            <w:tcW w:w="738" w:type="dxa"/>
          </w:tcPr>
          <w:p w14:paraId="16A9D63B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Vovo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tunga</w:t>
            </w:r>
            <w:proofErr w:type="spellEnd"/>
          </w:p>
        </w:tc>
        <w:tc>
          <w:tcPr>
            <w:tcW w:w="1240" w:type="dxa"/>
          </w:tcPr>
          <w:p w14:paraId="0C8C4145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 xml:space="preserve">Nga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vonga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vondo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nga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kodi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yoko</w:t>
            </w:r>
            <w:proofErr w:type="spellEnd"/>
          </w:p>
        </w:tc>
      </w:tr>
      <w:tr w:rsidR="00E45A83" w:rsidRPr="00961EDE" w14:paraId="21EFE6EF" w14:textId="77777777" w:rsidTr="00961EDE">
        <w:tc>
          <w:tcPr>
            <w:tcW w:w="1096" w:type="dxa"/>
          </w:tcPr>
          <w:p w14:paraId="44969FF8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>Local seed</w:t>
            </w:r>
          </w:p>
        </w:tc>
        <w:tc>
          <w:tcPr>
            <w:tcW w:w="992" w:type="dxa"/>
            <w:gridSpan w:val="3"/>
          </w:tcPr>
          <w:p w14:paraId="6183BB8B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Buzur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mahali</w:t>
            </w:r>
            <w:proofErr w:type="spellEnd"/>
          </w:p>
        </w:tc>
        <w:tc>
          <w:tcPr>
            <w:tcW w:w="1170" w:type="dxa"/>
          </w:tcPr>
          <w:p w14:paraId="15BEA428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14:paraId="4DAC5225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66D83772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FD400BC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2CEA7D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2C8E1B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15493B3" w14:textId="77777777" w:rsidR="00E45A83" w:rsidRPr="00961EDE" w:rsidRDefault="00E45A83" w:rsidP="00FC4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Kuay</w:t>
            </w:r>
            <w:proofErr w:type="spellEnd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b/>
                <w:sz w:val="18"/>
                <w:szCs w:val="18"/>
              </w:rPr>
              <w:t>chieng</w:t>
            </w:r>
            <w:proofErr w:type="spellEnd"/>
          </w:p>
        </w:tc>
        <w:tc>
          <w:tcPr>
            <w:tcW w:w="738" w:type="dxa"/>
          </w:tcPr>
          <w:p w14:paraId="14B31777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Kungbo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tunga</w:t>
            </w:r>
            <w:proofErr w:type="spellEnd"/>
          </w:p>
        </w:tc>
        <w:tc>
          <w:tcPr>
            <w:tcW w:w="1240" w:type="dxa"/>
          </w:tcPr>
          <w:p w14:paraId="3597F71D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Vonga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ngaba</w:t>
            </w:r>
            <w:proofErr w:type="spellEnd"/>
          </w:p>
        </w:tc>
      </w:tr>
      <w:tr w:rsidR="00E45A83" w:rsidRPr="00961EDE" w14:paraId="20075CBB" w14:textId="77777777" w:rsidTr="00961EDE">
        <w:tc>
          <w:tcPr>
            <w:tcW w:w="1096" w:type="dxa"/>
          </w:tcPr>
          <w:p w14:paraId="0B7B18AC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>Certified seed</w:t>
            </w:r>
          </w:p>
        </w:tc>
        <w:tc>
          <w:tcPr>
            <w:tcW w:w="992" w:type="dxa"/>
            <w:gridSpan w:val="3"/>
          </w:tcPr>
          <w:p w14:paraId="0C6E3AA8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Buzur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murakhas</w:t>
            </w:r>
            <w:proofErr w:type="spellEnd"/>
          </w:p>
        </w:tc>
        <w:tc>
          <w:tcPr>
            <w:tcW w:w="1170" w:type="dxa"/>
          </w:tcPr>
          <w:p w14:paraId="7BCCED09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14:paraId="7FAE6056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5FB2BD00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7098948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E478A7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F59548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E6CB350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dxa"/>
          </w:tcPr>
          <w:p w14:paraId="3B27DAD5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</w:tcPr>
          <w:p w14:paraId="0302DDE5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Yivi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vonga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/med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kodi</w:t>
            </w:r>
            <w:proofErr w:type="spellEnd"/>
          </w:p>
        </w:tc>
      </w:tr>
      <w:tr w:rsidR="00E45A83" w:rsidRPr="00961EDE" w14:paraId="2AB53893" w14:textId="77777777" w:rsidTr="00961EDE">
        <w:tc>
          <w:tcPr>
            <w:tcW w:w="1096" w:type="dxa"/>
          </w:tcPr>
          <w:p w14:paraId="557D30CD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EC6022A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>Cuttings</w:t>
            </w:r>
          </w:p>
        </w:tc>
        <w:tc>
          <w:tcPr>
            <w:tcW w:w="992" w:type="dxa"/>
            <w:gridSpan w:val="3"/>
          </w:tcPr>
          <w:p w14:paraId="4D4DC8FE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C2499E8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33126C1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14:paraId="6FA8B345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35F25341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C70C1C0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C5B41E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79BED24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ngol</w:t>
            </w:r>
            <w:proofErr w:type="spellEnd"/>
          </w:p>
        </w:tc>
        <w:tc>
          <w:tcPr>
            <w:tcW w:w="1080" w:type="dxa"/>
          </w:tcPr>
          <w:p w14:paraId="43E55CDD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dxa"/>
          </w:tcPr>
          <w:p w14:paraId="51285B82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katapka</w:t>
            </w:r>
            <w:proofErr w:type="spellEnd"/>
          </w:p>
        </w:tc>
        <w:tc>
          <w:tcPr>
            <w:tcW w:w="1240" w:type="dxa"/>
          </w:tcPr>
          <w:p w14:paraId="144B602C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5A83" w:rsidRPr="00961EDE" w14:paraId="08051427" w14:textId="77777777" w:rsidTr="00961EDE">
        <w:tc>
          <w:tcPr>
            <w:tcW w:w="1096" w:type="dxa"/>
          </w:tcPr>
          <w:p w14:paraId="054828E9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>Suckers</w:t>
            </w:r>
          </w:p>
        </w:tc>
        <w:tc>
          <w:tcPr>
            <w:tcW w:w="992" w:type="dxa"/>
            <w:gridSpan w:val="3"/>
          </w:tcPr>
          <w:p w14:paraId="3C562D64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1181863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14:paraId="246C7D9C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711B95DF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A5181CC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ED5DA1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42DC042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35647D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dxa"/>
          </w:tcPr>
          <w:p w14:paraId="4D5CF84F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wiri</w:t>
            </w:r>
            <w:proofErr w:type="spellEnd"/>
          </w:p>
        </w:tc>
        <w:tc>
          <w:tcPr>
            <w:tcW w:w="1240" w:type="dxa"/>
          </w:tcPr>
          <w:p w14:paraId="02AED3EE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5A83" w:rsidRPr="00961EDE" w14:paraId="26CFCBE3" w14:textId="77777777" w:rsidTr="00961EDE">
        <w:tc>
          <w:tcPr>
            <w:tcW w:w="3258" w:type="dxa"/>
            <w:gridSpan w:val="5"/>
            <w:shd w:val="clear" w:color="auto" w:fill="D9D9D9" w:themeFill="background1" w:themeFillShade="D9"/>
          </w:tcPr>
          <w:p w14:paraId="45E2C29C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D9D9D9" w:themeFill="background1" w:themeFillShade="D9"/>
          </w:tcPr>
          <w:p w14:paraId="2750AC1D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5CE789BC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99BC9CA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89911B7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3497053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66E7A3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14:paraId="1DD116A2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795E0416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5A83" w:rsidRPr="00961EDE" w14:paraId="614E57F0" w14:textId="77777777" w:rsidTr="00961EDE">
        <w:tc>
          <w:tcPr>
            <w:tcW w:w="1919" w:type="dxa"/>
            <w:gridSpan w:val="3"/>
          </w:tcPr>
          <w:p w14:paraId="0CCD7BBD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961EDE">
              <w:rPr>
                <w:rFonts w:asciiTheme="minorHAnsi" w:hAnsiTheme="minorHAnsi"/>
                <w:sz w:val="18"/>
                <w:szCs w:val="18"/>
                <w:u w:val="single"/>
              </w:rPr>
              <w:t>Seasons:</w:t>
            </w:r>
          </w:p>
          <w:p w14:paraId="4210C4F2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60561A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D3E349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C33811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9" w:type="dxa"/>
            <w:gridSpan w:val="2"/>
          </w:tcPr>
          <w:p w14:paraId="3D4AC821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>Kharif (April-October)</w:t>
            </w:r>
          </w:p>
          <w:p w14:paraId="78EC7FAA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Seif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(November-March)</w:t>
            </w:r>
          </w:p>
        </w:tc>
        <w:tc>
          <w:tcPr>
            <w:tcW w:w="630" w:type="dxa"/>
            <w:gridSpan w:val="2"/>
          </w:tcPr>
          <w:p w14:paraId="23EA8942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77A05D0C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5E1E9EC7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7BE173A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8DEB3B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9860423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559740D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dxa"/>
          </w:tcPr>
          <w:p w14:paraId="03C5FF8D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</w:tcPr>
          <w:p w14:paraId="5DE97C31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5A83" w:rsidRPr="00961EDE" w14:paraId="1F0A0800" w14:textId="77777777" w:rsidTr="00961EDE">
        <w:trPr>
          <w:trHeight w:val="440"/>
        </w:trPr>
        <w:tc>
          <w:tcPr>
            <w:tcW w:w="3708" w:type="dxa"/>
            <w:gridSpan w:val="6"/>
            <w:shd w:val="clear" w:color="auto" w:fill="D9D9D9" w:themeFill="background1" w:themeFillShade="D9"/>
          </w:tcPr>
          <w:p w14:paraId="159080DC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63AC3643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60AA86F9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08E81C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5BD31FF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633C37A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ADEEFDD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14:paraId="55A4FB9A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355528C6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5A83" w:rsidRPr="00961EDE" w14:paraId="44005678" w14:textId="77777777" w:rsidTr="00961EDE">
        <w:tc>
          <w:tcPr>
            <w:tcW w:w="1548" w:type="dxa"/>
            <w:gridSpan w:val="2"/>
          </w:tcPr>
          <w:p w14:paraId="5EE1BA32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961EDE">
              <w:rPr>
                <w:rFonts w:asciiTheme="minorHAnsi" w:hAnsiTheme="minorHAnsi"/>
                <w:sz w:val="18"/>
                <w:szCs w:val="18"/>
                <w:u w:val="single"/>
              </w:rPr>
              <w:t>Measures:</w:t>
            </w:r>
          </w:p>
          <w:p w14:paraId="14B0F3F9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14:paraId="638C48D5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7D3081F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5"/>
          </w:tcPr>
          <w:p w14:paraId="15EB4097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961EDE">
              <w:rPr>
                <w:rFonts w:asciiTheme="minorHAnsi" w:hAnsiTheme="minorHAnsi"/>
                <w:sz w:val="18"/>
                <w:szCs w:val="18"/>
                <w:u w:val="single"/>
              </w:rPr>
              <w:t>All should be revised by crop</w:t>
            </w:r>
          </w:p>
          <w:p w14:paraId="7D19A496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CC167C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Rubo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– 6 kg</w:t>
            </w:r>
          </w:p>
          <w:p w14:paraId="3F8786F6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Malwa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–small tin </w:t>
            </w:r>
            <w:proofErr w:type="gramStart"/>
            <w:r w:rsidRPr="00961EDE">
              <w:rPr>
                <w:rFonts w:asciiTheme="minorHAnsi" w:hAnsiTheme="minorHAnsi"/>
                <w:sz w:val="18"/>
                <w:szCs w:val="18"/>
              </w:rPr>
              <w:t>( 3</w:t>
            </w:r>
            <w:proofErr w:type="gram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Kg)</w:t>
            </w:r>
          </w:p>
          <w:p w14:paraId="4D516521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>Cup/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Kubaya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(0.5 Kg)</w:t>
            </w:r>
          </w:p>
          <w:p w14:paraId="46A1940E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Jerdel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gramStart"/>
            <w:r w:rsidRPr="00961EDE">
              <w:rPr>
                <w:rFonts w:asciiTheme="minorHAnsi" w:hAnsiTheme="minorHAnsi"/>
                <w:sz w:val="18"/>
                <w:szCs w:val="18"/>
              </w:rPr>
              <w:t>bucket  (</w:t>
            </w:r>
            <w:proofErr w:type="gramEnd"/>
            <w:r w:rsidRPr="00961EDE">
              <w:rPr>
                <w:rFonts w:asciiTheme="minorHAnsi" w:hAnsiTheme="minorHAnsi"/>
                <w:sz w:val="18"/>
                <w:szCs w:val="18"/>
              </w:rPr>
              <w:t>10 Kg)</w:t>
            </w:r>
          </w:p>
          <w:p w14:paraId="3FB9BA99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>Basin</w:t>
            </w:r>
            <w:proofErr w:type="gramStart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  (</w:t>
            </w:r>
            <w:proofErr w:type="gramEnd"/>
            <w:r w:rsidRPr="00961EDE">
              <w:rPr>
                <w:rFonts w:asciiTheme="minorHAnsi" w:hAnsiTheme="minorHAnsi"/>
                <w:sz w:val="18"/>
                <w:szCs w:val="18"/>
              </w:rPr>
              <w:t>10 Kg)</w:t>
            </w:r>
          </w:p>
          <w:p w14:paraId="53384D6F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Jallun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– Gallon (3.5 Kg)</w:t>
            </w:r>
          </w:p>
          <w:p w14:paraId="31FF6A99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Safia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>/Tin (15 Kg)</w:t>
            </w:r>
          </w:p>
          <w:p w14:paraId="2EA9502A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 xml:space="preserve">Sack (90/50 Kg) </w:t>
            </w:r>
          </w:p>
          <w:p w14:paraId="30753A45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>Bundle (10 Kg)</w:t>
            </w:r>
          </w:p>
          <w:p w14:paraId="1C4928D5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 xml:space="preserve">Packet (10-50 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gms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DB03CF5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  <w:r w:rsidRPr="00961EDE">
              <w:rPr>
                <w:rFonts w:asciiTheme="minorHAnsi" w:hAnsiTheme="minorHAnsi"/>
                <w:sz w:val="18"/>
                <w:szCs w:val="18"/>
              </w:rPr>
              <w:t>Basket/</w:t>
            </w:r>
            <w:proofErr w:type="spellStart"/>
            <w:r w:rsidRPr="00961EDE">
              <w:rPr>
                <w:rFonts w:asciiTheme="minorHAnsi" w:hAnsiTheme="minorHAnsi"/>
                <w:sz w:val="18"/>
                <w:szCs w:val="18"/>
              </w:rPr>
              <w:t>Guffa</w:t>
            </w:r>
            <w:proofErr w:type="spellEnd"/>
            <w:r w:rsidRPr="00961EDE">
              <w:rPr>
                <w:rFonts w:asciiTheme="minorHAnsi" w:hAnsiTheme="minorHAnsi"/>
                <w:sz w:val="18"/>
                <w:szCs w:val="18"/>
              </w:rPr>
              <w:t xml:space="preserve"> (10-30 Kg)</w:t>
            </w:r>
          </w:p>
          <w:p w14:paraId="2D1F6B15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14:paraId="295BC392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6A81B2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14:paraId="50FE5258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7A9DB27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493132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4F136B0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4CBCA83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dxa"/>
          </w:tcPr>
          <w:p w14:paraId="4924F5DB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</w:tcPr>
          <w:p w14:paraId="29F8AC8D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5A83" w:rsidRPr="00961EDE" w14:paraId="75DED6BE" w14:textId="77777777" w:rsidTr="00961EDE">
        <w:tc>
          <w:tcPr>
            <w:tcW w:w="1548" w:type="dxa"/>
            <w:gridSpan w:val="2"/>
          </w:tcPr>
          <w:p w14:paraId="5C020ABD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5"/>
          </w:tcPr>
          <w:p w14:paraId="5562E9FF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14:paraId="4EB7C6B5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7B4EFD3E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14:paraId="20563E85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7A925B2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F17EC0B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C71552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789D4E3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dxa"/>
          </w:tcPr>
          <w:p w14:paraId="3DB8EA19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</w:tcPr>
          <w:p w14:paraId="79F98E8E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5A83" w:rsidRPr="00961EDE" w14:paraId="0CFE23DC" w14:textId="77777777" w:rsidTr="00961EDE">
        <w:tc>
          <w:tcPr>
            <w:tcW w:w="1548" w:type="dxa"/>
            <w:gridSpan w:val="2"/>
          </w:tcPr>
          <w:p w14:paraId="00E12C4A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5"/>
          </w:tcPr>
          <w:p w14:paraId="596CD0B3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14:paraId="3E8F3740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47577D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4" w:type="dxa"/>
          </w:tcPr>
          <w:p w14:paraId="26F40398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A3AA5FF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FF284A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5B97413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6A6EAE5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dxa"/>
          </w:tcPr>
          <w:p w14:paraId="2C8E45E8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</w:tcPr>
          <w:p w14:paraId="691CB2A4" w14:textId="77777777" w:rsidR="00E45A83" w:rsidRPr="00961EDE" w:rsidRDefault="00E45A83" w:rsidP="00FC4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CB26014" w14:textId="77777777" w:rsidR="00FC4821" w:rsidRPr="00961EDE" w:rsidRDefault="00FC4821" w:rsidP="00FC4821">
      <w:pPr>
        <w:jc w:val="center"/>
        <w:rPr>
          <w:rFonts w:asciiTheme="minorHAnsi" w:hAnsiTheme="minorHAnsi"/>
          <w:sz w:val="18"/>
          <w:szCs w:val="18"/>
        </w:rPr>
      </w:pPr>
    </w:p>
    <w:sectPr w:rsidR="00FC4821" w:rsidRPr="00961EDE" w:rsidSect="00671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A4FE3"/>
    <w:multiLevelType w:val="multilevel"/>
    <w:tmpl w:val="711CD3C0"/>
    <w:lvl w:ilvl="0">
      <w:start w:val="1"/>
      <w:numFmt w:val="decimal"/>
      <w:suff w:val="space"/>
      <w:lvlText w:val="Chapter %1"/>
      <w:lvlJc w:val="left"/>
      <w:pPr>
        <w:ind w:left="71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21"/>
    <w:rsid w:val="0007125D"/>
    <w:rsid w:val="000B6F96"/>
    <w:rsid w:val="000E5FDD"/>
    <w:rsid w:val="000F6493"/>
    <w:rsid w:val="001226A0"/>
    <w:rsid w:val="001E429B"/>
    <w:rsid w:val="002A08C7"/>
    <w:rsid w:val="00302C67"/>
    <w:rsid w:val="003218D1"/>
    <w:rsid w:val="00356315"/>
    <w:rsid w:val="00372D38"/>
    <w:rsid w:val="003E46E5"/>
    <w:rsid w:val="00413A3F"/>
    <w:rsid w:val="00562823"/>
    <w:rsid w:val="00577FD8"/>
    <w:rsid w:val="005D5FD1"/>
    <w:rsid w:val="005F51AD"/>
    <w:rsid w:val="005F64DF"/>
    <w:rsid w:val="00671B9C"/>
    <w:rsid w:val="00672D9A"/>
    <w:rsid w:val="00685DCA"/>
    <w:rsid w:val="006914F2"/>
    <w:rsid w:val="00791674"/>
    <w:rsid w:val="00805BE1"/>
    <w:rsid w:val="00951A83"/>
    <w:rsid w:val="00961EDE"/>
    <w:rsid w:val="00A072D1"/>
    <w:rsid w:val="00A336F9"/>
    <w:rsid w:val="00A66781"/>
    <w:rsid w:val="00C922BD"/>
    <w:rsid w:val="00D153E4"/>
    <w:rsid w:val="00D72105"/>
    <w:rsid w:val="00DB3A39"/>
    <w:rsid w:val="00DC686F"/>
    <w:rsid w:val="00E03578"/>
    <w:rsid w:val="00E45A83"/>
    <w:rsid w:val="00F0660F"/>
    <w:rsid w:val="00F33DFF"/>
    <w:rsid w:val="00F370BF"/>
    <w:rsid w:val="00FA7D66"/>
    <w:rsid w:val="00FC4821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4A5A"/>
  <w15:docId w15:val="{CD65CDE6-A996-C844-AFFE-59992778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7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781"/>
    <w:pPr>
      <w:keepNext/>
      <w:pBdr>
        <w:top w:val="single" w:sz="8" w:space="6" w:color="auto"/>
        <w:left w:val="single" w:sz="8" w:space="4" w:color="auto"/>
        <w:bottom w:val="single" w:sz="8" w:space="6" w:color="auto"/>
        <w:right w:val="single" w:sz="8" w:space="4" w:color="auto"/>
      </w:pBdr>
      <w:shd w:val="clear" w:color="auto" w:fill="CCCCCC"/>
      <w:spacing w:before="480" w:after="240"/>
      <w:ind w:left="709" w:hanging="709"/>
      <w:outlineLvl w:val="0"/>
    </w:pPr>
    <w:rPr>
      <w:rFonts w:ascii="Arial" w:hAnsi="Arial"/>
      <w:b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6781"/>
    <w:pPr>
      <w:keepNext/>
      <w:numPr>
        <w:ilvl w:val="1"/>
        <w:numId w:val="8"/>
      </w:numPr>
      <w:spacing w:before="36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6781"/>
    <w:pPr>
      <w:keepNext/>
      <w:numPr>
        <w:ilvl w:val="2"/>
        <w:numId w:val="8"/>
      </w:numPr>
      <w:spacing w:before="240" w:after="120"/>
      <w:outlineLvl w:val="2"/>
    </w:pPr>
    <w:rPr>
      <w:rFonts w:ascii="Arial" w:hAnsi="Arial" w:cs="Arial"/>
      <w:b/>
      <w:bCs/>
      <w:i/>
      <w:szCs w:val="28"/>
    </w:rPr>
  </w:style>
  <w:style w:type="paragraph" w:styleId="Heading4">
    <w:name w:val="heading 4"/>
    <w:basedOn w:val="Normal"/>
    <w:next w:val="Normal"/>
    <w:link w:val="Heading4Char"/>
    <w:qFormat/>
    <w:rsid w:val="00A66781"/>
    <w:pPr>
      <w:keepNext/>
      <w:numPr>
        <w:ilvl w:val="3"/>
        <w:numId w:val="8"/>
      </w:numPr>
      <w:spacing w:before="360" w:after="18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66781"/>
    <w:pPr>
      <w:numPr>
        <w:ilvl w:val="4"/>
        <w:numId w:val="8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A66781"/>
    <w:pPr>
      <w:numPr>
        <w:ilvl w:val="5"/>
        <w:numId w:val="8"/>
      </w:numPr>
      <w:spacing w:before="240" w:after="60"/>
      <w:outlineLvl w:val="5"/>
    </w:pPr>
    <w:rPr>
      <w:rFonts w:eastAsia="Times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A66781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6781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66781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781"/>
    <w:rPr>
      <w:rFonts w:ascii="Arial" w:hAnsi="Arial"/>
      <w:b/>
      <w:small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uiPriority w:val="9"/>
    <w:rsid w:val="00A66781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66781"/>
    <w:rPr>
      <w:rFonts w:ascii="Arial" w:hAnsi="Arial" w:cs="Arial"/>
      <w:b/>
      <w:bCs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A66781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66781"/>
    <w:rPr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66781"/>
    <w:rPr>
      <w:rFonts w:eastAsia="Times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A667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667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66781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A66781"/>
    <w:pPr>
      <w:spacing w:before="120" w:after="120"/>
    </w:pPr>
    <w:rPr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A66781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CCCCCC"/>
      <w:spacing w:before="240" w:after="240" w:line="360" w:lineRule="auto"/>
      <w:jc w:val="center"/>
    </w:pPr>
    <w:rPr>
      <w:rFonts w:ascii="Arial" w:hAnsi="Arial"/>
      <w:b/>
      <w:smallCaps/>
      <w:spacing w:val="40"/>
      <w:sz w:val="36"/>
      <w:szCs w:val="44"/>
    </w:rPr>
  </w:style>
  <w:style w:type="character" w:customStyle="1" w:styleId="TitleChar">
    <w:name w:val="Title Char"/>
    <w:basedOn w:val="DefaultParagraphFont"/>
    <w:link w:val="Title"/>
    <w:rsid w:val="00A66781"/>
    <w:rPr>
      <w:rFonts w:ascii="Arial" w:hAnsi="Arial"/>
      <w:b/>
      <w:smallCaps/>
      <w:spacing w:val="40"/>
      <w:sz w:val="36"/>
      <w:szCs w:val="44"/>
      <w:shd w:val="clear" w:color="auto" w:fill="CCCCCC"/>
    </w:rPr>
  </w:style>
  <w:style w:type="paragraph" w:styleId="Subtitle">
    <w:name w:val="Subtitle"/>
    <w:basedOn w:val="Normal"/>
    <w:link w:val="SubtitleChar"/>
    <w:qFormat/>
    <w:rsid w:val="00A66781"/>
    <w:rPr>
      <w:rFonts w:eastAsia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A66781"/>
    <w:rPr>
      <w:rFonts w:eastAsia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A66781"/>
    <w:rPr>
      <w:b/>
      <w:bCs/>
    </w:rPr>
  </w:style>
  <w:style w:type="character" w:styleId="Emphasis">
    <w:name w:val="Emphasis"/>
    <w:basedOn w:val="DefaultParagraphFont"/>
    <w:qFormat/>
    <w:rsid w:val="00A66781"/>
    <w:rPr>
      <w:i/>
      <w:iCs/>
    </w:rPr>
  </w:style>
  <w:style w:type="paragraph" w:styleId="NoSpacing">
    <w:name w:val="No Spacing"/>
    <w:uiPriority w:val="1"/>
    <w:qFormat/>
    <w:rsid w:val="00A66781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667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7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76" w:lineRule="auto"/>
      <w:ind w:left="0" w:firstLine="0"/>
      <w:outlineLvl w:val="9"/>
    </w:pPr>
    <w:rPr>
      <w:rFonts w:ascii="Cambria" w:eastAsia="Times New Roman" w:hAnsi="Cambria"/>
      <w:bCs/>
      <w:smallCaps w:val="0"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FC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Sperling, Louise (CIAT-Consultant)</cp:lastModifiedBy>
  <cp:revision>2</cp:revision>
  <dcterms:created xsi:type="dcterms:W3CDTF">2019-11-06T18:25:00Z</dcterms:created>
  <dcterms:modified xsi:type="dcterms:W3CDTF">2019-11-06T18:25:00Z</dcterms:modified>
</cp:coreProperties>
</file>